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EB" w:rsidRPr="004F76EB" w:rsidRDefault="004F76EB" w:rsidP="004F76EB">
      <w:pPr>
        <w:jc w:val="center"/>
        <w:rPr>
          <w:b/>
          <w:spacing w:val="20"/>
          <w:sz w:val="28"/>
          <w:szCs w:val="28"/>
        </w:rPr>
      </w:pPr>
      <w:bookmarkStart w:id="0" w:name="_Hlk83306905"/>
      <w:r w:rsidRPr="004F76EB">
        <w:rPr>
          <w:b/>
          <w:spacing w:val="20"/>
          <w:sz w:val="28"/>
          <w:szCs w:val="28"/>
        </w:rPr>
        <w:t xml:space="preserve">ТЕРРИТОРИАЛЬНАЯ ИЗБИРАТЕЛЬНАЯ </w:t>
      </w:r>
      <w:r w:rsidR="00FB6C5F">
        <w:rPr>
          <w:b/>
          <w:spacing w:val="20"/>
          <w:sz w:val="28"/>
          <w:szCs w:val="28"/>
        </w:rPr>
        <w:t>К</w:t>
      </w:r>
      <w:r w:rsidRPr="004F76EB">
        <w:rPr>
          <w:b/>
          <w:spacing w:val="20"/>
          <w:sz w:val="28"/>
          <w:szCs w:val="28"/>
        </w:rPr>
        <w:t>ОМИССИЯ № 2 ОКТЯБРЬСКОГО ОКРУГА ГОРОДА ЛИПЕЦКА</w:t>
      </w:r>
    </w:p>
    <w:p w:rsidR="004F76EB" w:rsidRPr="004F76EB" w:rsidRDefault="004F76EB" w:rsidP="004F76EB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  <w:lang w:val="x-none" w:eastAsia="x-none"/>
        </w:rPr>
      </w:pPr>
    </w:p>
    <w:p w:rsidR="004F76EB" w:rsidRPr="001C2DAE" w:rsidRDefault="004F76EB" w:rsidP="004F76EB">
      <w:pPr>
        <w:jc w:val="center"/>
        <w:rPr>
          <w:b/>
          <w:snapToGrid w:val="0"/>
          <w:sz w:val="16"/>
          <w:szCs w:val="1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76EB" w:rsidRPr="001C2DAE" w:rsidRDefault="004F76EB" w:rsidP="004F76EB">
      <w:pPr>
        <w:jc w:val="center"/>
        <w:rPr>
          <w:b/>
          <w:snapToGrid w:val="0"/>
          <w:sz w:val="36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DAE">
        <w:rPr>
          <w:b/>
          <w:snapToGrid w:val="0"/>
          <w:sz w:val="36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4F76EB" w:rsidRPr="001C2DAE" w:rsidRDefault="004F76EB" w:rsidP="004F76EB">
      <w:pPr>
        <w:jc w:val="center"/>
        <w:rPr>
          <w:b/>
          <w:snapToGrid w:val="0"/>
          <w:sz w:val="16"/>
          <w:szCs w:val="16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76EB" w:rsidRPr="004F76EB" w:rsidRDefault="004F76EB" w:rsidP="004F76EB">
      <w:pPr>
        <w:rPr>
          <w:b/>
          <w:sz w:val="20"/>
          <w:szCs w:val="20"/>
        </w:rPr>
      </w:pPr>
    </w:p>
    <w:p w:rsidR="004F76EB" w:rsidRPr="004F76EB" w:rsidRDefault="004A4F5E" w:rsidP="004F76E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24 сентября</w:t>
      </w:r>
      <w:r w:rsidR="004F76EB" w:rsidRPr="004F76E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F76EB" w:rsidRPr="004F76EB">
        <w:rPr>
          <w:sz w:val="28"/>
          <w:szCs w:val="28"/>
        </w:rPr>
        <w:t xml:space="preserve">1 года                         </w:t>
      </w:r>
      <w:r>
        <w:rPr>
          <w:sz w:val="28"/>
          <w:szCs w:val="28"/>
        </w:rPr>
        <w:t xml:space="preserve">                    </w:t>
      </w:r>
      <w:r w:rsidR="004F76EB">
        <w:rPr>
          <w:color w:val="000000"/>
          <w:sz w:val="28"/>
          <w:szCs w:val="28"/>
        </w:rPr>
        <w:t xml:space="preserve">                      № 2</w:t>
      </w:r>
      <w:r>
        <w:rPr>
          <w:color w:val="000000"/>
          <w:sz w:val="28"/>
          <w:szCs w:val="28"/>
        </w:rPr>
        <w:t>9</w:t>
      </w:r>
      <w:r w:rsidR="004F76EB" w:rsidRPr="004F76EB">
        <w:rPr>
          <w:color w:val="000000"/>
          <w:sz w:val="28"/>
          <w:szCs w:val="28"/>
        </w:rPr>
        <w:t>/</w:t>
      </w:r>
      <w:r w:rsidR="006F5CD5">
        <w:rPr>
          <w:color w:val="000000"/>
          <w:sz w:val="28"/>
          <w:szCs w:val="28"/>
        </w:rPr>
        <w:t>211</w:t>
      </w:r>
    </w:p>
    <w:p w:rsidR="004F76EB" w:rsidRPr="004F76EB" w:rsidRDefault="004F76EB" w:rsidP="004F76EB">
      <w:pPr>
        <w:jc w:val="center"/>
        <w:rPr>
          <w:sz w:val="10"/>
          <w:szCs w:val="10"/>
        </w:rPr>
      </w:pPr>
    </w:p>
    <w:p w:rsidR="004F76EB" w:rsidRPr="004F76EB" w:rsidRDefault="004F76EB" w:rsidP="004F76EB">
      <w:pPr>
        <w:jc w:val="center"/>
        <w:rPr>
          <w:i/>
          <w:sz w:val="28"/>
          <w:szCs w:val="28"/>
        </w:rPr>
      </w:pPr>
      <w:r w:rsidRPr="004F76EB">
        <w:rPr>
          <w:sz w:val="28"/>
          <w:szCs w:val="28"/>
        </w:rPr>
        <w:t>г. Липецк, пл.Театральная, д.1</w:t>
      </w:r>
    </w:p>
    <w:bookmarkEnd w:id="0"/>
    <w:p w:rsidR="009705C3" w:rsidRDefault="009705C3" w:rsidP="009705C3">
      <w:pPr>
        <w:pStyle w:val="2"/>
        <w:jc w:val="center"/>
      </w:pPr>
    </w:p>
    <w:p w:rsidR="009705C3" w:rsidRDefault="009705C3" w:rsidP="009705C3">
      <w:pPr>
        <w:jc w:val="center"/>
      </w:pPr>
    </w:p>
    <w:p w:rsidR="00881524" w:rsidRDefault="006272AA" w:rsidP="00881524">
      <w:pPr>
        <w:pStyle w:val="31"/>
        <w:spacing w:line="240" w:lineRule="auto"/>
        <w:ind w:firstLine="708"/>
        <w:rPr>
          <w:sz w:val="28"/>
        </w:rPr>
      </w:pPr>
      <w:bookmarkStart w:id="1" w:name="_GoBack"/>
      <w:r>
        <w:rPr>
          <w:sz w:val="28"/>
        </w:rPr>
        <w:t xml:space="preserve">Об уничтожении документов временного срока хранения, связанных с подготовкой и проведением выборов </w:t>
      </w:r>
      <w:r w:rsidR="002A00BA">
        <w:rPr>
          <w:sz w:val="28"/>
        </w:rPr>
        <w:t>депутатов</w:t>
      </w:r>
    </w:p>
    <w:p w:rsidR="006272AA" w:rsidRDefault="002A00BA" w:rsidP="00881524">
      <w:pPr>
        <w:pStyle w:val="31"/>
        <w:spacing w:line="240" w:lineRule="auto"/>
        <w:ind w:firstLine="708"/>
        <w:rPr>
          <w:sz w:val="28"/>
        </w:rPr>
      </w:pPr>
      <w:r>
        <w:rPr>
          <w:sz w:val="28"/>
        </w:rPr>
        <w:t xml:space="preserve">Липецкого </w:t>
      </w:r>
      <w:r w:rsidR="007A35CE">
        <w:rPr>
          <w:sz w:val="28"/>
        </w:rPr>
        <w:t>городского</w:t>
      </w:r>
      <w:r>
        <w:rPr>
          <w:sz w:val="28"/>
        </w:rPr>
        <w:t xml:space="preserve"> Совета депутатов </w:t>
      </w:r>
      <w:r w:rsidR="00FB6C5F">
        <w:rPr>
          <w:sz w:val="28"/>
          <w:lang w:val="ru-RU"/>
        </w:rPr>
        <w:t>шестого</w:t>
      </w:r>
      <w:r>
        <w:rPr>
          <w:sz w:val="28"/>
        </w:rPr>
        <w:t xml:space="preserve"> созыва</w:t>
      </w:r>
    </w:p>
    <w:bookmarkEnd w:id="1"/>
    <w:p w:rsidR="00AF7FC7" w:rsidRDefault="00AF7FC7" w:rsidP="00AF7FC7">
      <w:pPr>
        <w:spacing w:line="360" w:lineRule="auto"/>
        <w:ind w:firstLine="708"/>
        <w:jc w:val="both"/>
        <w:rPr>
          <w:rFonts w:ascii="Times New Roman CYR" w:hAnsi="Times New Roman CYR"/>
          <w:sz w:val="28"/>
        </w:rPr>
      </w:pPr>
    </w:p>
    <w:p w:rsidR="00AF7FC7" w:rsidRPr="00756D35" w:rsidRDefault="00AF7FC7" w:rsidP="00756D35">
      <w:pPr>
        <w:spacing w:line="360" w:lineRule="auto"/>
        <w:ind w:firstLine="708"/>
        <w:jc w:val="both"/>
        <w:rPr>
          <w:b/>
          <w:sz w:val="28"/>
        </w:rPr>
      </w:pPr>
      <w:r w:rsidRPr="00756D35">
        <w:rPr>
          <w:sz w:val="28"/>
        </w:rPr>
        <w:t xml:space="preserve">В </w:t>
      </w:r>
      <w:r w:rsidRPr="00756D35">
        <w:rPr>
          <w:sz w:val="28"/>
          <w:szCs w:val="28"/>
        </w:rPr>
        <w:t xml:space="preserve">соответствии с </w:t>
      </w:r>
      <w:r w:rsidR="001337CB" w:rsidRPr="00756D35">
        <w:rPr>
          <w:sz w:val="28"/>
          <w:szCs w:val="28"/>
        </w:rPr>
        <w:t xml:space="preserve">пунктами 10 и 11 статьи 70 </w:t>
      </w:r>
      <w:r w:rsidR="007B43AC" w:rsidRPr="00756D35">
        <w:rPr>
          <w:sz w:val="28"/>
          <w:szCs w:val="28"/>
        </w:rPr>
        <w:t>Федеральн</w:t>
      </w:r>
      <w:r w:rsidR="001337CB" w:rsidRPr="00756D35">
        <w:rPr>
          <w:sz w:val="28"/>
          <w:szCs w:val="28"/>
        </w:rPr>
        <w:t>ого</w:t>
      </w:r>
      <w:r w:rsidR="007B43AC" w:rsidRPr="00756D35">
        <w:rPr>
          <w:sz w:val="28"/>
        </w:rPr>
        <w:t xml:space="preserve"> </w:t>
      </w:r>
      <w:r w:rsidR="007B43AC" w:rsidRPr="00756D35">
        <w:rPr>
          <w:sz w:val="28"/>
          <w:szCs w:val="28"/>
        </w:rPr>
        <w:t>закон</w:t>
      </w:r>
      <w:r w:rsidR="001337CB" w:rsidRPr="00756D35">
        <w:rPr>
          <w:sz w:val="28"/>
          <w:szCs w:val="28"/>
        </w:rPr>
        <w:t>а</w:t>
      </w:r>
      <w:r w:rsidR="007B43AC" w:rsidRPr="00756D35">
        <w:rPr>
          <w:sz w:val="28"/>
          <w:szCs w:val="28"/>
        </w:rPr>
        <w:t xml:space="preserve"> </w:t>
      </w:r>
      <w:r w:rsidR="00191277" w:rsidRPr="00756D35">
        <w:rPr>
          <w:sz w:val="28"/>
          <w:szCs w:val="28"/>
        </w:rPr>
        <w:t xml:space="preserve">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AE25FE" w:rsidRPr="00756D35">
        <w:rPr>
          <w:sz w:val="28"/>
          <w:szCs w:val="28"/>
        </w:rPr>
        <w:t>статьей 78</w:t>
      </w:r>
      <w:r w:rsidR="0042296E" w:rsidRPr="00756D35">
        <w:rPr>
          <w:sz w:val="28"/>
          <w:szCs w:val="28"/>
        </w:rPr>
        <w:t xml:space="preserve"> </w:t>
      </w:r>
      <w:r w:rsidR="00191277" w:rsidRPr="00756D35">
        <w:rPr>
          <w:sz w:val="28"/>
          <w:szCs w:val="28"/>
        </w:rPr>
        <w:t>Закон</w:t>
      </w:r>
      <w:r w:rsidR="0042296E" w:rsidRPr="00756D35">
        <w:rPr>
          <w:sz w:val="28"/>
          <w:szCs w:val="28"/>
        </w:rPr>
        <w:t>а</w:t>
      </w:r>
      <w:r w:rsidR="00191277" w:rsidRPr="00756D35">
        <w:rPr>
          <w:sz w:val="28"/>
          <w:szCs w:val="28"/>
        </w:rPr>
        <w:t xml:space="preserve"> Липецкой области</w:t>
      </w:r>
      <w:r w:rsidR="00AE25FE" w:rsidRPr="00756D35">
        <w:rPr>
          <w:sz w:val="28"/>
          <w:szCs w:val="28"/>
        </w:rPr>
        <w:t xml:space="preserve"> от 6 июня 2007 года № 60</w:t>
      </w:r>
      <w:r w:rsidR="0042296E" w:rsidRPr="00756D35">
        <w:rPr>
          <w:sz w:val="28"/>
          <w:szCs w:val="28"/>
        </w:rPr>
        <w:t>-ОЗ</w:t>
      </w:r>
      <w:r w:rsidR="00191277" w:rsidRPr="00756D35">
        <w:rPr>
          <w:sz w:val="28"/>
          <w:szCs w:val="28"/>
        </w:rPr>
        <w:t xml:space="preserve"> «О выборах депутатов </w:t>
      </w:r>
      <w:r w:rsidR="00AE25FE" w:rsidRPr="00756D35">
        <w:rPr>
          <w:sz w:val="28"/>
          <w:szCs w:val="28"/>
        </w:rPr>
        <w:t>предста</w:t>
      </w:r>
      <w:r w:rsidR="00756D35" w:rsidRPr="00756D35">
        <w:rPr>
          <w:sz w:val="28"/>
          <w:szCs w:val="28"/>
        </w:rPr>
        <w:t>вительных органов муниципальных образований</w:t>
      </w:r>
      <w:r w:rsidR="00AE25FE" w:rsidRPr="00756D35">
        <w:rPr>
          <w:sz w:val="28"/>
          <w:szCs w:val="28"/>
        </w:rPr>
        <w:t xml:space="preserve"> в Липецкой области</w:t>
      </w:r>
      <w:r w:rsidR="00191277" w:rsidRPr="00756D35">
        <w:rPr>
          <w:sz w:val="28"/>
          <w:szCs w:val="28"/>
        </w:rPr>
        <w:t>»,</w:t>
      </w:r>
      <w:r w:rsidR="007B43AC" w:rsidRPr="00756D35">
        <w:rPr>
          <w:sz w:val="28"/>
        </w:rPr>
        <w:t xml:space="preserve"> </w:t>
      </w:r>
      <w:r w:rsidRPr="00756D35">
        <w:rPr>
          <w:sz w:val="28"/>
        </w:rPr>
        <w:t>постановлени</w:t>
      </w:r>
      <w:r w:rsidR="00DA56A3">
        <w:rPr>
          <w:sz w:val="28"/>
        </w:rPr>
        <w:t>ем</w:t>
      </w:r>
      <w:r w:rsidRPr="00756D35">
        <w:rPr>
          <w:sz w:val="28"/>
        </w:rPr>
        <w:t xml:space="preserve"> избирательной комиссии Липецкой области </w:t>
      </w:r>
      <w:r w:rsidR="00756D35" w:rsidRPr="00756D35">
        <w:rPr>
          <w:sz w:val="28"/>
        </w:rPr>
        <w:t>«О Порядке хранения и передачи в архивы документов, связанных  с подготовкой и проведением выборов депутатов представительных органов муниципальных образований в Липецкой области и Порядке уничтожения документов, связанных с подготовкой и проведением выборов депутатов представительных органов муниципальных образований в Липецкой области»</w:t>
      </w:r>
      <w:r w:rsidR="00756D35">
        <w:rPr>
          <w:sz w:val="28"/>
        </w:rPr>
        <w:t xml:space="preserve"> от </w:t>
      </w:r>
      <w:r w:rsidR="005C5F0E">
        <w:rPr>
          <w:sz w:val="28"/>
        </w:rPr>
        <w:t>2</w:t>
      </w:r>
      <w:r w:rsidR="00756D35">
        <w:rPr>
          <w:sz w:val="28"/>
        </w:rPr>
        <w:t>7 августа 20</w:t>
      </w:r>
      <w:r w:rsidR="005C5F0E">
        <w:rPr>
          <w:sz w:val="28"/>
        </w:rPr>
        <w:t>20</w:t>
      </w:r>
      <w:r w:rsidR="00756D35">
        <w:rPr>
          <w:sz w:val="28"/>
        </w:rPr>
        <w:t xml:space="preserve"> года № 1</w:t>
      </w:r>
      <w:r w:rsidR="005C5F0E">
        <w:rPr>
          <w:sz w:val="28"/>
        </w:rPr>
        <w:t>22</w:t>
      </w:r>
      <w:r w:rsidR="00756D35">
        <w:rPr>
          <w:sz w:val="28"/>
        </w:rPr>
        <w:t>/</w:t>
      </w:r>
      <w:r w:rsidR="005C5F0E">
        <w:rPr>
          <w:sz w:val="28"/>
        </w:rPr>
        <w:t>962</w:t>
      </w:r>
      <w:r w:rsidR="00756D35">
        <w:rPr>
          <w:sz w:val="28"/>
        </w:rPr>
        <w:t>-</w:t>
      </w:r>
      <w:r w:rsidR="005C5F0E">
        <w:rPr>
          <w:sz w:val="28"/>
        </w:rPr>
        <w:t>6</w:t>
      </w:r>
      <w:r w:rsidR="00DA56A3">
        <w:rPr>
          <w:sz w:val="28"/>
        </w:rPr>
        <w:t xml:space="preserve">, </w:t>
      </w:r>
      <w:r w:rsidRPr="00756D35">
        <w:rPr>
          <w:sz w:val="28"/>
        </w:rPr>
        <w:t xml:space="preserve">в связи с истечением сроков хранения документов, связанных с подготовкой и проведением выборов депутатов Липецкого </w:t>
      </w:r>
      <w:r w:rsidR="007A35CE" w:rsidRPr="00756D35">
        <w:rPr>
          <w:sz w:val="28"/>
        </w:rPr>
        <w:t>городского</w:t>
      </w:r>
      <w:r w:rsidRPr="00756D35">
        <w:rPr>
          <w:sz w:val="28"/>
        </w:rPr>
        <w:t xml:space="preserve"> Совета депутатов </w:t>
      </w:r>
      <w:r w:rsidR="00C224CC" w:rsidRPr="00756D35">
        <w:rPr>
          <w:sz w:val="28"/>
        </w:rPr>
        <w:t>пя</w:t>
      </w:r>
      <w:r w:rsidR="00756D35">
        <w:rPr>
          <w:sz w:val="28"/>
        </w:rPr>
        <w:t>того созыва</w:t>
      </w:r>
      <w:r w:rsidR="00DA56A3">
        <w:rPr>
          <w:sz w:val="28"/>
        </w:rPr>
        <w:t xml:space="preserve"> и на основании постановления избирательной комиссии Липецкой области </w:t>
      </w:r>
      <w:r w:rsidR="00DA56A3" w:rsidRPr="00756D35">
        <w:rPr>
          <w:sz w:val="28"/>
        </w:rPr>
        <w:t>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 w:rsidR="00DA56A3">
        <w:rPr>
          <w:sz w:val="28"/>
        </w:rPr>
        <w:t xml:space="preserve"> от 15 декабря 2015 года № 142/1342-5</w:t>
      </w:r>
      <w:r w:rsidR="00DA56A3" w:rsidRPr="00756D35">
        <w:rPr>
          <w:sz w:val="28"/>
        </w:rPr>
        <w:t xml:space="preserve"> </w:t>
      </w:r>
      <w:r w:rsidR="007A35CE" w:rsidRPr="00756D35">
        <w:rPr>
          <w:sz w:val="28"/>
        </w:rPr>
        <w:t>территориальная избирательная комиссия № 2 Октябрьского округа города Липецка</w:t>
      </w:r>
      <w:r w:rsidRPr="00756D35">
        <w:rPr>
          <w:sz w:val="28"/>
        </w:rPr>
        <w:t xml:space="preserve"> </w:t>
      </w:r>
      <w:r w:rsidRPr="00756D35">
        <w:rPr>
          <w:b/>
          <w:sz w:val="28"/>
        </w:rPr>
        <w:t>постановляет:</w:t>
      </w:r>
    </w:p>
    <w:p w:rsidR="000064A8" w:rsidRDefault="000064A8" w:rsidP="000064A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Поручить секретарю </w:t>
      </w:r>
      <w:r w:rsidR="00756D35">
        <w:rPr>
          <w:sz w:val="28"/>
        </w:rPr>
        <w:t xml:space="preserve">территориальной избирательной комиссии № 2 Октябрьского округа города Липецка </w:t>
      </w:r>
      <w:r w:rsidR="00FB6C5F">
        <w:rPr>
          <w:sz w:val="28"/>
        </w:rPr>
        <w:t>Какуниной</w:t>
      </w:r>
      <w:r w:rsidR="00756D35">
        <w:rPr>
          <w:sz w:val="28"/>
        </w:rPr>
        <w:t xml:space="preserve"> </w:t>
      </w:r>
      <w:r w:rsidR="00FB6C5F">
        <w:rPr>
          <w:sz w:val="28"/>
        </w:rPr>
        <w:t>А.С.</w:t>
      </w:r>
      <w:r>
        <w:rPr>
          <w:sz w:val="28"/>
        </w:rPr>
        <w:t xml:space="preserve"> обеспечить уничтожение </w:t>
      </w:r>
      <w:r w:rsidR="00F22D3D">
        <w:rPr>
          <w:sz w:val="28"/>
        </w:rPr>
        <w:t xml:space="preserve">документов временного срока хранения, связанных с подготовкой и проведением выборов депутатов Липецкого </w:t>
      </w:r>
      <w:r w:rsidR="00756D35">
        <w:rPr>
          <w:sz w:val="28"/>
        </w:rPr>
        <w:t>городского</w:t>
      </w:r>
      <w:r w:rsidR="00F22D3D">
        <w:rPr>
          <w:sz w:val="28"/>
        </w:rPr>
        <w:t xml:space="preserve"> Совета депутатов </w:t>
      </w:r>
      <w:r w:rsidR="00FB6C5F">
        <w:rPr>
          <w:sz w:val="28"/>
        </w:rPr>
        <w:t>шестого</w:t>
      </w:r>
      <w:r w:rsidR="00F22D3D">
        <w:rPr>
          <w:sz w:val="28"/>
        </w:rPr>
        <w:t xml:space="preserve"> созыва,</w:t>
      </w:r>
      <w:r>
        <w:rPr>
          <w:sz w:val="28"/>
        </w:rPr>
        <w:t xml:space="preserve"> хранящихся в </w:t>
      </w:r>
      <w:r w:rsidR="00756D35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r w:rsidR="00756D35">
        <w:rPr>
          <w:sz w:val="28"/>
        </w:rPr>
        <w:t>№ 2 Октябрьского округа города Липецка</w:t>
      </w:r>
      <w:r w:rsidR="00F22D3D">
        <w:rPr>
          <w:sz w:val="28"/>
        </w:rPr>
        <w:t>, согласно приложени</w:t>
      </w:r>
      <w:r w:rsidR="00C00818">
        <w:rPr>
          <w:sz w:val="28"/>
        </w:rPr>
        <w:t>ю</w:t>
      </w:r>
      <w:r w:rsidR="00F22D3D">
        <w:rPr>
          <w:sz w:val="28"/>
        </w:rPr>
        <w:t xml:space="preserve"> №1</w:t>
      </w:r>
      <w:r>
        <w:rPr>
          <w:sz w:val="28"/>
        </w:rPr>
        <w:t>.</w:t>
      </w:r>
    </w:p>
    <w:p w:rsidR="00AF7FC7" w:rsidRDefault="000064A8" w:rsidP="000064A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="00AF7FC7">
        <w:rPr>
          <w:sz w:val="28"/>
        </w:rPr>
        <w:t xml:space="preserve">. Территориальным избирательным комиссиям </w:t>
      </w:r>
      <w:r w:rsidR="00756D35">
        <w:rPr>
          <w:sz w:val="28"/>
        </w:rPr>
        <w:t xml:space="preserve">города Липецка </w:t>
      </w:r>
      <w:r w:rsidR="009705C3">
        <w:rPr>
          <w:sz w:val="28"/>
        </w:rPr>
        <w:t>обеспечить</w:t>
      </w:r>
      <w:r w:rsidR="00AF7FC7">
        <w:rPr>
          <w:sz w:val="28"/>
        </w:rPr>
        <w:t xml:space="preserve"> уничтожени</w:t>
      </w:r>
      <w:r w:rsidR="009705C3">
        <w:rPr>
          <w:sz w:val="28"/>
        </w:rPr>
        <w:t>е</w:t>
      </w:r>
      <w:r w:rsidR="00AF7FC7">
        <w:rPr>
          <w:sz w:val="28"/>
        </w:rPr>
        <w:t xml:space="preserve"> документов, связанных с подготовкой и проведением выборов депутатов Липецкого </w:t>
      </w:r>
      <w:r w:rsidR="00756D35">
        <w:rPr>
          <w:sz w:val="28"/>
        </w:rPr>
        <w:t>городского</w:t>
      </w:r>
      <w:r w:rsidR="00AF7FC7">
        <w:rPr>
          <w:sz w:val="28"/>
        </w:rPr>
        <w:t xml:space="preserve"> Совета депутатов </w:t>
      </w:r>
      <w:r w:rsidR="00FB6C5F">
        <w:rPr>
          <w:sz w:val="28"/>
        </w:rPr>
        <w:t>шестого</w:t>
      </w:r>
      <w:r w:rsidR="00AF7FC7">
        <w:rPr>
          <w:sz w:val="28"/>
        </w:rPr>
        <w:t xml:space="preserve"> созыва</w:t>
      </w:r>
      <w:r w:rsidR="009705C3">
        <w:rPr>
          <w:sz w:val="28"/>
        </w:rPr>
        <w:t>, согласно</w:t>
      </w:r>
      <w:r w:rsidR="00AF7FC7">
        <w:rPr>
          <w:sz w:val="28"/>
        </w:rPr>
        <w:t xml:space="preserve"> прил</w:t>
      </w:r>
      <w:r w:rsidR="009705C3">
        <w:rPr>
          <w:sz w:val="28"/>
        </w:rPr>
        <w:t>ожению</w:t>
      </w:r>
      <w:r w:rsidR="00C00818">
        <w:rPr>
          <w:sz w:val="28"/>
        </w:rPr>
        <w:t xml:space="preserve"> №2</w:t>
      </w:r>
      <w:r w:rsidR="00AF7FC7">
        <w:rPr>
          <w:sz w:val="28"/>
        </w:rPr>
        <w:t>.</w:t>
      </w:r>
    </w:p>
    <w:p w:rsidR="00AF7FC7" w:rsidRPr="004A5DCD" w:rsidRDefault="000064A8" w:rsidP="00AF7FC7">
      <w:pPr>
        <w:pStyle w:val="21"/>
        <w:rPr>
          <w:sz w:val="28"/>
          <w:lang w:val="ru-RU"/>
        </w:rPr>
      </w:pPr>
      <w:r>
        <w:rPr>
          <w:sz w:val="28"/>
        </w:rPr>
        <w:t>3</w:t>
      </w:r>
      <w:r w:rsidR="00AF7FC7">
        <w:rPr>
          <w:sz w:val="28"/>
        </w:rPr>
        <w:t xml:space="preserve">. Уничтожение документов </w:t>
      </w:r>
      <w:r w:rsidR="009705C3">
        <w:rPr>
          <w:sz w:val="28"/>
        </w:rPr>
        <w:t>временного срока хранения</w:t>
      </w:r>
      <w:r w:rsidR="005C21A7">
        <w:rPr>
          <w:sz w:val="28"/>
        </w:rPr>
        <w:t>, указанных в пункт</w:t>
      </w:r>
      <w:r w:rsidR="00C00818">
        <w:rPr>
          <w:sz w:val="28"/>
        </w:rPr>
        <w:t>ах</w:t>
      </w:r>
      <w:r w:rsidR="005C21A7">
        <w:rPr>
          <w:sz w:val="28"/>
        </w:rPr>
        <w:t xml:space="preserve"> 1</w:t>
      </w:r>
      <w:r w:rsidR="00C00818">
        <w:rPr>
          <w:sz w:val="28"/>
        </w:rPr>
        <w:t xml:space="preserve"> и 2 </w:t>
      </w:r>
      <w:r w:rsidR="005C21A7">
        <w:rPr>
          <w:sz w:val="28"/>
        </w:rPr>
        <w:t xml:space="preserve">настоящего постановления, </w:t>
      </w:r>
      <w:r w:rsidR="00AF7FC7">
        <w:rPr>
          <w:sz w:val="28"/>
        </w:rPr>
        <w:t xml:space="preserve">произвести </w:t>
      </w:r>
      <w:r w:rsidR="00756D35">
        <w:rPr>
          <w:sz w:val="28"/>
        </w:rPr>
        <w:t xml:space="preserve">не позднее </w:t>
      </w:r>
      <w:r w:rsidR="00FB6C5F">
        <w:rPr>
          <w:sz w:val="28"/>
          <w:lang w:val="ru-RU"/>
        </w:rPr>
        <w:t>18</w:t>
      </w:r>
      <w:r w:rsidR="00756D35">
        <w:rPr>
          <w:sz w:val="28"/>
        </w:rPr>
        <w:t xml:space="preserve"> </w:t>
      </w:r>
      <w:r w:rsidR="004A5DCD">
        <w:rPr>
          <w:sz w:val="28"/>
          <w:lang w:val="ru-RU"/>
        </w:rPr>
        <w:t xml:space="preserve">октября </w:t>
      </w:r>
      <w:r w:rsidR="00AF7FC7">
        <w:rPr>
          <w:sz w:val="28"/>
        </w:rPr>
        <w:t>20</w:t>
      </w:r>
      <w:r w:rsidR="00FB6C5F">
        <w:rPr>
          <w:sz w:val="28"/>
          <w:lang w:val="ru-RU"/>
        </w:rPr>
        <w:t>21</w:t>
      </w:r>
      <w:r w:rsidR="00AF7FC7">
        <w:rPr>
          <w:sz w:val="28"/>
        </w:rPr>
        <w:t xml:space="preserve"> года в соответствии с </w:t>
      </w:r>
      <w:r w:rsidR="00756D35">
        <w:rPr>
          <w:rFonts w:ascii="Times New Roman" w:hAnsi="Times New Roman"/>
          <w:sz w:val="28"/>
        </w:rPr>
        <w:t>Порядком</w:t>
      </w:r>
      <w:r w:rsidR="00756D35" w:rsidRPr="00756D35">
        <w:rPr>
          <w:rFonts w:ascii="Times New Roman" w:hAnsi="Times New Roman"/>
          <w:sz w:val="28"/>
        </w:rPr>
        <w:t xml:space="preserve"> уничтожения документов, связанных с подготовкой и проведением выборов депутатов представительных органов муниципальных образований в Липецкой области</w:t>
      </w:r>
      <w:r w:rsidR="00AF7FC7">
        <w:rPr>
          <w:sz w:val="28"/>
        </w:rPr>
        <w:t xml:space="preserve">, утвержденным постановлением избирательной комиссии Липецкой области от </w:t>
      </w:r>
      <w:r w:rsidR="005C5F0E">
        <w:rPr>
          <w:sz w:val="28"/>
          <w:lang w:val="ru-RU"/>
        </w:rPr>
        <w:t>2</w:t>
      </w:r>
      <w:r w:rsidR="00756D35">
        <w:rPr>
          <w:sz w:val="28"/>
        </w:rPr>
        <w:t>7</w:t>
      </w:r>
      <w:r w:rsidR="00AF7FC7">
        <w:rPr>
          <w:sz w:val="28"/>
        </w:rPr>
        <w:t xml:space="preserve"> </w:t>
      </w:r>
      <w:r w:rsidR="00756D35">
        <w:rPr>
          <w:sz w:val="28"/>
        </w:rPr>
        <w:t>августа</w:t>
      </w:r>
      <w:r w:rsidR="00AF7FC7">
        <w:rPr>
          <w:sz w:val="28"/>
        </w:rPr>
        <w:t xml:space="preserve"> 20</w:t>
      </w:r>
      <w:r w:rsidR="005C5F0E">
        <w:rPr>
          <w:sz w:val="28"/>
          <w:lang w:val="ru-RU"/>
        </w:rPr>
        <w:t>20</w:t>
      </w:r>
      <w:r w:rsidR="00AF7FC7">
        <w:rPr>
          <w:sz w:val="28"/>
        </w:rPr>
        <w:t xml:space="preserve"> года №</w:t>
      </w:r>
      <w:r w:rsidR="005C5F0E">
        <w:rPr>
          <w:sz w:val="28"/>
          <w:lang w:val="ru-RU"/>
        </w:rPr>
        <w:t>122</w:t>
      </w:r>
      <w:r w:rsidR="00756D35">
        <w:rPr>
          <w:sz w:val="28"/>
        </w:rPr>
        <w:t>/</w:t>
      </w:r>
      <w:r w:rsidR="005C5F0E">
        <w:rPr>
          <w:sz w:val="28"/>
          <w:lang w:val="ru-RU"/>
        </w:rPr>
        <w:t>962</w:t>
      </w:r>
      <w:r w:rsidR="00756D35">
        <w:rPr>
          <w:sz w:val="28"/>
        </w:rPr>
        <w:t>-</w:t>
      </w:r>
      <w:r w:rsidR="005C5F0E">
        <w:rPr>
          <w:sz w:val="28"/>
          <w:lang w:val="ru-RU"/>
        </w:rPr>
        <w:t>6</w:t>
      </w:r>
      <w:r w:rsidR="00AF7FC7">
        <w:rPr>
          <w:sz w:val="28"/>
        </w:rPr>
        <w:t>.</w:t>
      </w:r>
    </w:p>
    <w:p w:rsidR="00AF7FC7" w:rsidRDefault="000064A8" w:rsidP="00AF7FC7">
      <w:pPr>
        <w:spacing w:line="36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</w:t>
      </w:r>
      <w:r w:rsidR="00AF7FC7">
        <w:rPr>
          <w:rFonts w:ascii="Times New Roman CYR" w:hAnsi="Times New Roman CYR"/>
          <w:sz w:val="28"/>
        </w:rPr>
        <w:t xml:space="preserve">. Территориальным избирательным комиссиям </w:t>
      </w:r>
      <w:r w:rsidR="00756D35">
        <w:rPr>
          <w:rFonts w:ascii="Times New Roman CYR" w:hAnsi="Times New Roman CYR"/>
          <w:sz w:val="28"/>
        </w:rPr>
        <w:t>города Липецка</w:t>
      </w:r>
      <w:r w:rsidR="00B36AC6">
        <w:rPr>
          <w:rFonts w:ascii="Times New Roman CYR" w:hAnsi="Times New Roman CYR"/>
          <w:sz w:val="28"/>
        </w:rPr>
        <w:t xml:space="preserve"> не позднее </w:t>
      </w:r>
      <w:r w:rsidR="004A5DCD" w:rsidRPr="004A5DCD">
        <w:rPr>
          <w:rFonts w:ascii="Times New Roman CYR" w:hAnsi="Times New Roman CYR"/>
          <w:sz w:val="28"/>
        </w:rPr>
        <w:t>18</w:t>
      </w:r>
      <w:r w:rsidR="002C79BA">
        <w:rPr>
          <w:rFonts w:ascii="Times New Roman CYR" w:hAnsi="Times New Roman CYR"/>
          <w:sz w:val="28"/>
        </w:rPr>
        <w:t xml:space="preserve"> </w:t>
      </w:r>
      <w:r w:rsidR="004A5DCD">
        <w:rPr>
          <w:rFonts w:ascii="Times New Roman CYR" w:hAnsi="Times New Roman CYR"/>
          <w:sz w:val="28"/>
        </w:rPr>
        <w:t>октября</w:t>
      </w:r>
      <w:r w:rsidR="002C79BA">
        <w:rPr>
          <w:rFonts w:ascii="Times New Roman CYR" w:hAnsi="Times New Roman CYR"/>
          <w:sz w:val="28"/>
        </w:rPr>
        <w:t xml:space="preserve"> 20</w:t>
      </w:r>
      <w:r w:rsidR="005C5F0E">
        <w:rPr>
          <w:rFonts w:ascii="Times New Roman CYR" w:hAnsi="Times New Roman CYR"/>
          <w:sz w:val="28"/>
        </w:rPr>
        <w:t>21</w:t>
      </w:r>
      <w:r w:rsidR="00FA2D6F">
        <w:rPr>
          <w:rFonts w:ascii="Times New Roman CYR" w:hAnsi="Times New Roman CYR"/>
          <w:sz w:val="28"/>
        </w:rPr>
        <w:t xml:space="preserve"> года </w:t>
      </w:r>
      <w:r w:rsidR="00AF7FC7">
        <w:rPr>
          <w:rFonts w:ascii="Times New Roman CYR" w:hAnsi="Times New Roman CYR"/>
          <w:sz w:val="28"/>
        </w:rPr>
        <w:t xml:space="preserve">представить второй экземпляр акта о выделении к уничтожению документов, не подлежащих хранению, в </w:t>
      </w:r>
      <w:r w:rsidR="002C79BA">
        <w:rPr>
          <w:rFonts w:ascii="Times New Roman CYR" w:hAnsi="Times New Roman CYR"/>
          <w:sz w:val="28"/>
        </w:rPr>
        <w:t>территориальную избирательную комиссию № 2 Октябрьского округа города Липецка</w:t>
      </w:r>
      <w:r w:rsidR="00AF7FC7">
        <w:rPr>
          <w:rFonts w:ascii="Times New Roman CYR" w:hAnsi="Times New Roman CYR"/>
          <w:sz w:val="28"/>
        </w:rPr>
        <w:t>.</w:t>
      </w:r>
    </w:p>
    <w:p w:rsidR="00AF7FC7" w:rsidRDefault="00AF7FC7" w:rsidP="00AF7FC7">
      <w:pPr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  <w:r w:rsidR="000064A8">
        <w:rPr>
          <w:rFonts w:ascii="Times New Roman CYR" w:hAnsi="Times New Roman CYR"/>
          <w:sz w:val="28"/>
        </w:rPr>
        <w:t>5</w:t>
      </w:r>
      <w:r>
        <w:rPr>
          <w:rFonts w:ascii="Times New Roman CYR" w:hAnsi="Times New Roman CYR"/>
          <w:sz w:val="28"/>
        </w:rPr>
        <w:t xml:space="preserve">. Контроль за выполнением настоящего постановления возложить на секретаря </w:t>
      </w:r>
      <w:r w:rsidR="002C79BA">
        <w:rPr>
          <w:rFonts w:ascii="Times New Roman CYR" w:hAnsi="Times New Roman CYR"/>
          <w:sz w:val="28"/>
        </w:rPr>
        <w:t xml:space="preserve">территориальной избирательной комиссии </w:t>
      </w:r>
      <w:r w:rsidR="004A5DCD">
        <w:rPr>
          <w:rFonts w:ascii="Times New Roman CYR" w:hAnsi="Times New Roman CYR"/>
          <w:sz w:val="28"/>
        </w:rPr>
        <w:t>Какунину А.С.</w:t>
      </w:r>
    </w:p>
    <w:p w:rsidR="004F76EB" w:rsidRDefault="004F76EB" w:rsidP="00AF7FC7">
      <w:pPr>
        <w:spacing w:line="360" w:lineRule="auto"/>
        <w:ind w:firstLine="708"/>
        <w:jc w:val="both"/>
      </w:pPr>
    </w:p>
    <w:p w:rsidR="00F764A1" w:rsidRPr="00482714" w:rsidRDefault="00F764A1" w:rsidP="00F764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2" w:name="_Hlk83307190"/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F76EB" w:rsidRPr="00482714" w:rsidRDefault="00F764A1" w:rsidP="004F76E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4A5DCD">
        <w:rPr>
          <w:rFonts w:ascii="Times New Roman" w:hAnsi="Times New Roman" w:cs="Times New Roman"/>
          <w:b/>
          <w:sz w:val="28"/>
          <w:szCs w:val="28"/>
        </w:rPr>
        <w:t>А.Б. ДЕЕВ</w:t>
      </w:r>
    </w:p>
    <w:p w:rsidR="004F76EB" w:rsidRDefault="004F76EB" w:rsidP="004F76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F76EB" w:rsidRDefault="004F76EB" w:rsidP="004F76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F76EB" w:rsidRPr="0098446E" w:rsidRDefault="004F76EB" w:rsidP="004F76E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F764A1" w:rsidRPr="00482714" w:rsidRDefault="00F764A1" w:rsidP="00F764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4F76EB" w:rsidRDefault="00F764A1" w:rsidP="004F76EB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F76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D39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DCD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bookmarkEnd w:id="2"/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4111"/>
      </w:tblGrid>
      <w:tr w:rsidR="00AF7FC7" w:rsidRPr="00D058AE" w:rsidTr="00893F1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893F16" w:rsidRDefault="00893F16" w:rsidP="00076352">
            <w:pPr>
              <w:jc w:val="both"/>
            </w:pPr>
          </w:p>
        </w:tc>
        <w:tc>
          <w:tcPr>
            <w:tcW w:w="4111" w:type="dxa"/>
          </w:tcPr>
          <w:p w:rsidR="00FB3A55" w:rsidRPr="00305AB7" w:rsidRDefault="00FB3A55" w:rsidP="00C224CC">
            <w:pPr>
              <w:pStyle w:val="2"/>
              <w:jc w:val="left"/>
              <w:rPr>
                <w:b w:val="0"/>
                <w:sz w:val="20"/>
                <w:lang w:val="ru-RU" w:eastAsia="ru-RU"/>
              </w:rPr>
            </w:pPr>
          </w:p>
          <w:p w:rsidR="00AF7FC7" w:rsidRPr="00305AB7" w:rsidRDefault="00FB3A55" w:rsidP="00C224CC">
            <w:pPr>
              <w:pStyle w:val="2"/>
              <w:jc w:val="left"/>
              <w:rPr>
                <w:b w:val="0"/>
                <w:sz w:val="20"/>
                <w:lang w:val="ru-RU" w:eastAsia="ru-RU"/>
              </w:rPr>
            </w:pPr>
            <w:r w:rsidRPr="00305AB7">
              <w:rPr>
                <w:b w:val="0"/>
                <w:sz w:val="20"/>
                <w:lang w:val="ru-RU" w:eastAsia="ru-RU"/>
              </w:rPr>
              <w:t xml:space="preserve">              </w:t>
            </w:r>
            <w:r w:rsidR="00AF7FC7" w:rsidRPr="00305AB7">
              <w:rPr>
                <w:b w:val="0"/>
                <w:sz w:val="20"/>
                <w:lang w:val="ru-RU" w:eastAsia="ru-RU"/>
              </w:rPr>
              <w:t>Приложение</w:t>
            </w:r>
            <w:r w:rsidR="007B212D" w:rsidRPr="00305AB7">
              <w:rPr>
                <w:b w:val="0"/>
                <w:sz w:val="20"/>
                <w:lang w:val="ru-RU" w:eastAsia="ru-RU"/>
              </w:rPr>
              <w:t xml:space="preserve"> №1</w:t>
            </w:r>
          </w:p>
          <w:p w:rsidR="00893F16" w:rsidRDefault="00AF7FC7" w:rsidP="00C224CC">
            <w:pPr>
              <w:rPr>
                <w:sz w:val="20"/>
                <w:szCs w:val="20"/>
              </w:rPr>
            </w:pPr>
            <w:r w:rsidRPr="00D058AE">
              <w:rPr>
                <w:sz w:val="20"/>
                <w:szCs w:val="20"/>
              </w:rPr>
              <w:t>к</w:t>
            </w:r>
            <w:r w:rsidR="00C224CC">
              <w:rPr>
                <w:sz w:val="20"/>
                <w:szCs w:val="20"/>
              </w:rPr>
              <w:t xml:space="preserve"> </w:t>
            </w:r>
            <w:r w:rsidRPr="00D058AE">
              <w:rPr>
                <w:sz w:val="20"/>
                <w:szCs w:val="20"/>
              </w:rPr>
              <w:t xml:space="preserve">постановлению </w:t>
            </w:r>
            <w:r w:rsidR="002C79BA">
              <w:rPr>
                <w:sz w:val="20"/>
                <w:szCs w:val="20"/>
              </w:rPr>
              <w:t xml:space="preserve">территориальной </w:t>
            </w:r>
            <w:r w:rsidRPr="00D058AE">
              <w:rPr>
                <w:sz w:val="20"/>
                <w:szCs w:val="20"/>
              </w:rPr>
              <w:t>избирательной</w:t>
            </w:r>
            <w:r w:rsidR="002C79BA">
              <w:rPr>
                <w:sz w:val="20"/>
                <w:szCs w:val="20"/>
              </w:rPr>
              <w:t xml:space="preserve"> № 2 Октябрьского округа города Липецка</w:t>
            </w:r>
          </w:p>
          <w:p w:rsidR="00AF7FC7" w:rsidRPr="00D058AE" w:rsidRDefault="00AF7FC7" w:rsidP="00C224CC">
            <w:pPr>
              <w:rPr>
                <w:sz w:val="20"/>
                <w:szCs w:val="20"/>
              </w:rPr>
            </w:pPr>
            <w:r w:rsidRPr="00D058AE">
              <w:rPr>
                <w:sz w:val="20"/>
                <w:szCs w:val="20"/>
              </w:rPr>
              <w:t xml:space="preserve">от </w:t>
            </w:r>
            <w:r w:rsidR="004A5DCD">
              <w:rPr>
                <w:sz w:val="20"/>
                <w:szCs w:val="20"/>
              </w:rPr>
              <w:t>24</w:t>
            </w:r>
            <w:r w:rsidR="00AF6F85">
              <w:rPr>
                <w:sz w:val="20"/>
                <w:szCs w:val="20"/>
              </w:rPr>
              <w:t xml:space="preserve"> </w:t>
            </w:r>
            <w:r w:rsidR="004A5DCD">
              <w:rPr>
                <w:sz w:val="20"/>
                <w:szCs w:val="20"/>
              </w:rPr>
              <w:t>сентября</w:t>
            </w:r>
            <w:r w:rsidRPr="00D058AE">
              <w:rPr>
                <w:sz w:val="20"/>
                <w:szCs w:val="20"/>
              </w:rPr>
              <w:t xml:space="preserve"> 20</w:t>
            </w:r>
            <w:r w:rsidR="004A5DCD">
              <w:rPr>
                <w:sz w:val="20"/>
                <w:szCs w:val="20"/>
              </w:rPr>
              <w:t>2</w:t>
            </w:r>
            <w:r w:rsidR="00FB3A55">
              <w:rPr>
                <w:sz w:val="20"/>
                <w:szCs w:val="20"/>
              </w:rPr>
              <w:t>1</w:t>
            </w:r>
            <w:r w:rsidRPr="00D058AE">
              <w:rPr>
                <w:sz w:val="20"/>
                <w:szCs w:val="20"/>
              </w:rPr>
              <w:t xml:space="preserve"> года №</w:t>
            </w:r>
            <w:r w:rsidR="004A5DCD">
              <w:rPr>
                <w:sz w:val="20"/>
                <w:szCs w:val="20"/>
              </w:rPr>
              <w:t xml:space="preserve"> </w:t>
            </w:r>
            <w:r w:rsidR="006F5CD5">
              <w:rPr>
                <w:sz w:val="20"/>
                <w:szCs w:val="20"/>
              </w:rPr>
              <w:t>29/211</w:t>
            </w:r>
          </w:p>
        </w:tc>
      </w:tr>
    </w:tbl>
    <w:p w:rsidR="00AF7FC7" w:rsidRDefault="00AF7FC7" w:rsidP="00AF7FC7">
      <w:pPr>
        <w:jc w:val="both"/>
      </w:pPr>
    </w:p>
    <w:p w:rsidR="00A561F3" w:rsidRDefault="00AF7FC7" w:rsidP="00AF7FC7">
      <w:pPr>
        <w:jc w:val="center"/>
        <w:rPr>
          <w:b/>
        </w:rPr>
      </w:pPr>
      <w:r>
        <w:rPr>
          <w:b/>
        </w:rPr>
        <w:t xml:space="preserve">СПИСОК </w:t>
      </w:r>
    </w:p>
    <w:p w:rsidR="0042296E" w:rsidRDefault="00AF7FC7" w:rsidP="00AF7FC7">
      <w:pPr>
        <w:jc w:val="center"/>
        <w:rPr>
          <w:b/>
          <w:bCs/>
        </w:rPr>
      </w:pPr>
      <w:r>
        <w:rPr>
          <w:b/>
        </w:rPr>
        <w:t xml:space="preserve">ДОКУМЕНТОВ ВРЕМЕННОГО СРОКА ХРАНЕНИЯ, </w:t>
      </w:r>
      <w:r>
        <w:rPr>
          <w:b/>
          <w:bCs/>
        </w:rPr>
        <w:t>СВЯЗАННЫХ</w:t>
      </w:r>
    </w:p>
    <w:p w:rsidR="007B212D" w:rsidRDefault="00AF7FC7" w:rsidP="00AF7FC7">
      <w:pPr>
        <w:jc w:val="center"/>
        <w:rPr>
          <w:b/>
          <w:bCs/>
        </w:rPr>
      </w:pPr>
      <w:r>
        <w:rPr>
          <w:b/>
          <w:bCs/>
        </w:rPr>
        <w:t>С</w:t>
      </w:r>
      <w:r w:rsidR="0042296E">
        <w:rPr>
          <w:b/>
          <w:bCs/>
        </w:rPr>
        <w:t xml:space="preserve"> </w:t>
      </w:r>
      <w:r>
        <w:rPr>
          <w:b/>
          <w:bCs/>
        </w:rPr>
        <w:t>ПОДГОТОВКОЙ</w:t>
      </w:r>
      <w:r w:rsidR="007B212D">
        <w:rPr>
          <w:b/>
          <w:bCs/>
        </w:rPr>
        <w:t xml:space="preserve"> </w:t>
      </w:r>
      <w:r>
        <w:rPr>
          <w:b/>
          <w:bCs/>
        </w:rPr>
        <w:t>И</w:t>
      </w:r>
      <w:r w:rsidR="009705C3">
        <w:rPr>
          <w:b/>
          <w:bCs/>
        </w:rPr>
        <w:t xml:space="preserve"> </w:t>
      </w:r>
      <w:r>
        <w:rPr>
          <w:b/>
          <w:bCs/>
        </w:rPr>
        <w:t>ПРОВЕДЕНИЕМ ВЫБОРОВ</w:t>
      </w:r>
      <w:r w:rsidR="009705C3">
        <w:rPr>
          <w:b/>
          <w:bCs/>
        </w:rPr>
        <w:t xml:space="preserve"> </w:t>
      </w:r>
      <w:r>
        <w:rPr>
          <w:b/>
          <w:bCs/>
        </w:rPr>
        <w:t>ДЕПУТАТОВ</w:t>
      </w:r>
    </w:p>
    <w:p w:rsidR="0042296E" w:rsidRDefault="00AF7FC7" w:rsidP="00AF7FC7">
      <w:pPr>
        <w:jc w:val="center"/>
        <w:rPr>
          <w:b/>
          <w:bCs/>
        </w:rPr>
      </w:pPr>
      <w:r>
        <w:rPr>
          <w:b/>
          <w:bCs/>
        </w:rPr>
        <w:t xml:space="preserve">ЛИПЕЦКОГО </w:t>
      </w:r>
      <w:r w:rsidR="002C79BA">
        <w:rPr>
          <w:b/>
          <w:bCs/>
        </w:rPr>
        <w:t>ГОРОДСКОГО</w:t>
      </w:r>
      <w:r w:rsidR="007B212D">
        <w:rPr>
          <w:b/>
          <w:bCs/>
        </w:rPr>
        <w:t xml:space="preserve"> </w:t>
      </w:r>
      <w:r>
        <w:rPr>
          <w:b/>
          <w:bCs/>
        </w:rPr>
        <w:t xml:space="preserve">СОВЕТА ДЕПУТАТОВ </w:t>
      </w:r>
      <w:r w:rsidR="004A5DCD">
        <w:rPr>
          <w:b/>
          <w:bCs/>
        </w:rPr>
        <w:t>ШЕСТОГО</w:t>
      </w:r>
      <w:r>
        <w:rPr>
          <w:b/>
          <w:bCs/>
        </w:rPr>
        <w:t xml:space="preserve"> СОЗЫВА</w:t>
      </w:r>
      <w:r w:rsidR="0042296E">
        <w:rPr>
          <w:b/>
          <w:bCs/>
        </w:rPr>
        <w:t>,</w:t>
      </w:r>
    </w:p>
    <w:p w:rsidR="00AF7FC7" w:rsidRDefault="0042296E" w:rsidP="00AF7FC7">
      <w:pPr>
        <w:jc w:val="center"/>
        <w:rPr>
          <w:b/>
          <w:bCs/>
        </w:rPr>
      </w:pPr>
      <w:r>
        <w:rPr>
          <w:b/>
          <w:bCs/>
        </w:rPr>
        <w:t xml:space="preserve">ХРАНЯЩИХСЯ В </w:t>
      </w:r>
      <w:r w:rsidR="002C79BA">
        <w:rPr>
          <w:b/>
          <w:bCs/>
        </w:rPr>
        <w:t xml:space="preserve">ТЕРРИТОРИАЛЬНОЙ </w:t>
      </w:r>
      <w:r>
        <w:rPr>
          <w:b/>
          <w:bCs/>
        </w:rPr>
        <w:t xml:space="preserve">ИЗБИРАТЕЛЬНОЙ КОМИССИИ </w:t>
      </w:r>
      <w:r w:rsidR="002C79BA">
        <w:rPr>
          <w:b/>
          <w:bCs/>
        </w:rPr>
        <w:t xml:space="preserve">№ 2 ОКТЯБРЬСКОГО ОКРУГА ГОРОДА ЛИПЕЦКА </w:t>
      </w:r>
    </w:p>
    <w:p w:rsidR="00893F16" w:rsidRDefault="00893F16" w:rsidP="00893F16">
      <w:pPr>
        <w:jc w:val="center"/>
        <w:rPr>
          <w:b/>
          <w:sz w:val="26"/>
        </w:rPr>
      </w:pPr>
      <w:r>
        <w:rPr>
          <w:b/>
        </w:rPr>
        <w:t>(</w:t>
      </w:r>
      <w:r>
        <w:rPr>
          <w:b/>
          <w:sz w:val="26"/>
        </w:rPr>
        <w:t>подлежат уничтожению в связи с утратой практической ценности</w:t>
      </w:r>
    </w:p>
    <w:p w:rsidR="00893F16" w:rsidRDefault="00893F16" w:rsidP="00893F16">
      <w:pPr>
        <w:jc w:val="center"/>
        <w:rPr>
          <w:b/>
          <w:sz w:val="26"/>
        </w:rPr>
      </w:pPr>
      <w:r>
        <w:rPr>
          <w:b/>
          <w:sz w:val="26"/>
        </w:rPr>
        <w:t xml:space="preserve"> и истечением установленных сроков хранения)</w:t>
      </w:r>
    </w:p>
    <w:p w:rsidR="00AF7FC7" w:rsidRDefault="00AF7FC7" w:rsidP="00AF7FC7">
      <w:pPr>
        <w:jc w:val="center"/>
        <w:rPr>
          <w:b/>
        </w:rPr>
      </w:pPr>
    </w:p>
    <w:p w:rsidR="00C00818" w:rsidRDefault="00C00818" w:rsidP="00AF7FC7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47"/>
      </w:tblGrid>
      <w:tr w:rsidR="00AF7FC7" w:rsidTr="00280D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7FC7" w:rsidRDefault="00AF7FC7" w:rsidP="00076352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№ </w:t>
            </w:r>
            <w:r w:rsidRPr="000A0993">
              <w:rPr>
                <w:sz w:val="25"/>
              </w:rPr>
              <w:t>п/п</w:t>
            </w:r>
          </w:p>
        </w:tc>
        <w:tc>
          <w:tcPr>
            <w:tcW w:w="8647" w:type="dxa"/>
            <w:tcBorders>
              <w:left w:val="nil"/>
            </w:tcBorders>
          </w:tcPr>
          <w:p w:rsidR="00AF7FC7" w:rsidRPr="00305AB7" w:rsidRDefault="00AF7FC7" w:rsidP="000A0993">
            <w:pPr>
              <w:pStyle w:val="2"/>
              <w:spacing w:before="120"/>
              <w:jc w:val="center"/>
              <w:rPr>
                <w:sz w:val="25"/>
                <w:lang w:val="ru-RU" w:eastAsia="ru-RU"/>
              </w:rPr>
            </w:pPr>
            <w:r w:rsidRPr="00305AB7">
              <w:rPr>
                <w:sz w:val="25"/>
                <w:lang w:val="ru-RU" w:eastAsia="ru-RU"/>
              </w:rPr>
              <w:t>Наименование</w:t>
            </w:r>
          </w:p>
        </w:tc>
      </w:tr>
      <w:tr w:rsidR="00AF7FC7" w:rsidTr="00280D9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F7FC7" w:rsidRPr="004B4066" w:rsidRDefault="00AF7FC7" w:rsidP="00A636B8">
            <w:pPr>
              <w:numPr>
                <w:ilvl w:val="0"/>
                <w:numId w:val="1"/>
              </w:numPr>
              <w:spacing w:before="120" w:after="120"/>
              <w:ind w:left="0"/>
              <w:jc w:val="center"/>
              <w:rPr>
                <w:color w:val="000000"/>
                <w:sz w:val="26"/>
              </w:rPr>
            </w:pPr>
          </w:p>
        </w:tc>
        <w:tc>
          <w:tcPr>
            <w:tcW w:w="8647" w:type="dxa"/>
            <w:tcBorders>
              <w:left w:val="nil"/>
            </w:tcBorders>
          </w:tcPr>
          <w:p w:rsidR="00095162" w:rsidRPr="009136D6" w:rsidRDefault="00095162" w:rsidP="00095162">
            <w:pPr>
              <w:pStyle w:val="14-15"/>
              <w:spacing w:before="120" w:after="120" w:line="240" w:lineRule="auto"/>
              <w:ind w:firstLine="0"/>
              <w:rPr>
                <w:rFonts w:ascii="Times New Roman" w:hAnsi="Times New Roman"/>
                <w:szCs w:val="28"/>
              </w:rPr>
            </w:pPr>
            <w:r>
              <w:t>П</w:t>
            </w:r>
            <w:r w:rsidRPr="00FC0E5B">
              <w:t>одписные листы с подписями избирателей, собранными в поддержку выдвижения кандидатов, выдвинутых по одномандатным избирательным округам</w:t>
            </w:r>
            <w:r>
              <w:t>,</w:t>
            </w:r>
            <w:r>
              <w:rPr>
                <w:szCs w:val="28"/>
              </w:rPr>
              <w:t xml:space="preserve"> протоколы об итогах сбора подписей избирателей, протоколы и ведомости об итогах проверки подписных листов</w:t>
            </w:r>
          </w:p>
        </w:tc>
      </w:tr>
    </w:tbl>
    <w:p w:rsidR="00AF7FC7" w:rsidRDefault="00AF7FC7" w:rsidP="00AF7FC7">
      <w:pPr>
        <w:pStyle w:val="3"/>
      </w:pPr>
    </w:p>
    <w:p w:rsidR="00A722AF" w:rsidRDefault="00A722AF" w:rsidP="00A722AF"/>
    <w:p w:rsidR="00C00818" w:rsidRPr="00A722AF" w:rsidRDefault="00C00818" w:rsidP="00A722AF"/>
    <w:p w:rsidR="002C79BA" w:rsidRDefault="002C79BA" w:rsidP="00AF7FC7">
      <w:pPr>
        <w:pStyle w:val="3"/>
      </w:pPr>
      <w:r>
        <w:t xml:space="preserve">СЕКРЕТАРЬ ТЕРРИТОРИАЛЬНОЙ </w:t>
      </w:r>
    </w:p>
    <w:p w:rsidR="00AF7FC7" w:rsidRPr="004A5DCD" w:rsidRDefault="00AF7FC7" w:rsidP="002C79BA">
      <w:pPr>
        <w:pStyle w:val="3"/>
        <w:rPr>
          <w:lang w:val="ru-RU"/>
        </w:rPr>
      </w:pPr>
      <w:r>
        <w:t>ИЗБИРАТЕЛЬНОЙ</w:t>
      </w:r>
      <w:r w:rsidR="002C79BA">
        <w:t xml:space="preserve"> </w:t>
      </w:r>
      <w:r w:rsidR="00A738AA" w:rsidRPr="002C79BA">
        <w:t>КОМИССИИ</w:t>
      </w:r>
      <w:r w:rsidR="00A738AA">
        <w:rPr>
          <w:b w:val="0"/>
        </w:rPr>
        <w:t xml:space="preserve"> </w:t>
      </w:r>
      <w:r w:rsidR="00A738AA">
        <w:rPr>
          <w:b w:val="0"/>
        </w:rPr>
        <w:tab/>
      </w:r>
      <w:r w:rsidR="00C11234">
        <w:rPr>
          <w:b w:val="0"/>
          <w:lang w:val="ru-RU"/>
        </w:rPr>
        <w:tab/>
      </w:r>
      <w:r w:rsidR="00A738AA">
        <w:rPr>
          <w:b w:val="0"/>
        </w:rPr>
        <w:tab/>
      </w:r>
      <w:r>
        <w:rPr>
          <w:b w:val="0"/>
        </w:rPr>
        <w:tab/>
        <w:t xml:space="preserve">           </w:t>
      </w:r>
      <w:r w:rsidR="004A5DCD">
        <w:rPr>
          <w:lang w:val="ru-RU"/>
        </w:rPr>
        <w:t>А.С. КАКУНИНА</w:t>
      </w:r>
    </w:p>
    <w:p w:rsidR="00AF7FC7" w:rsidRDefault="00AF7FC7" w:rsidP="009A3852">
      <w:pPr>
        <w:pStyle w:val="ad"/>
        <w:ind w:right="0" w:firstLine="709"/>
      </w:pPr>
    </w:p>
    <w:p w:rsidR="007B212D" w:rsidRDefault="007B212D" w:rsidP="009A3852">
      <w:pPr>
        <w:pStyle w:val="ad"/>
        <w:ind w:right="0" w:firstLine="709"/>
      </w:pPr>
    </w:p>
    <w:p w:rsidR="007B212D" w:rsidRDefault="007B212D" w:rsidP="009A3852">
      <w:pPr>
        <w:pStyle w:val="ad"/>
        <w:ind w:right="0" w:firstLine="709"/>
      </w:pPr>
    </w:p>
    <w:p w:rsidR="007B212D" w:rsidRDefault="007B212D" w:rsidP="009A3852">
      <w:pPr>
        <w:pStyle w:val="ad"/>
        <w:ind w:right="0" w:firstLine="709"/>
      </w:pPr>
    </w:p>
    <w:p w:rsidR="007B212D" w:rsidRDefault="007B212D" w:rsidP="009A3852">
      <w:pPr>
        <w:pStyle w:val="ad"/>
        <w:ind w:right="0" w:firstLine="709"/>
      </w:pPr>
    </w:p>
    <w:p w:rsidR="007B212D" w:rsidRDefault="007B212D" w:rsidP="009A3852">
      <w:pPr>
        <w:pStyle w:val="ad"/>
        <w:ind w:right="0" w:firstLine="709"/>
      </w:pPr>
    </w:p>
    <w:p w:rsidR="007B212D" w:rsidRDefault="007B212D" w:rsidP="009A3852">
      <w:pPr>
        <w:pStyle w:val="ad"/>
        <w:ind w:right="0" w:firstLine="709"/>
      </w:pPr>
    </w:p>
    <w:p w:rsidR="007B212D" w:rsidRDefault="007B212D" w:rsidP="009A3852">
      <w:pPr>
        <w:pStyle w:val="ad"/>
        <w:ind w:right="0" w:firstLine="709"/>
      </w:pPr>
    </w:p>
    <w:p w:rsidR="00C00818" w:rsidRDefault="00C00818" w:rsidP="009A3852">
      <w:pPr>
        <w:pStyle w:val="ad"/>
        <w:ind w:right="0" w:firstLine="709"/>
      </w:pPr>
    </w:p>
    <w:p w:rsidR="00C00818" w:rsidRDefault="00C00818" w:rsidP="009A3852">
      <w:pPr>
        <w:pStyle w:val="ad"/>
        <w:ind w:right="0" w:firstLine="709"/>
      </w:pPr>
    </w:p>
    <w:p w:rsidR="00095162" w:rsidRDefault="00095162" w:rsidP="009A3852">
      <w:pPr>
        <w:pStyle w:val="ad"/>
        <w:ind w:right="0" w:firstLine="709"/>
      </w:pPr>
    </w:p>
    <w:p w:rsidR="00095162" w:rsidRDefault="00095162" w:rsidP="009A3852">
      <w:pPr>
        <w:pStyle w:val="ad"/>
        <w:ind w:right="0" w:firstLine="709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4111"/>
      </w:tblGrid>
      <w:tr w:rsidR="007B212D" w:rsidRPr="00D058AE" w:rsidTr="00432BA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7B212D" w:rsidRDefault="007B212D" w:rsidP="00432BA8">
            <w:pPr>
              <w:jc w:val="both"/>
            </w:pPr>
          </w:p>
          <w:p w:rsidR="007B212D" w:rsidRDefault="007B212D" w:rsidP="00432BA8">
            <w:pPr>
              <w:jc w:val="both"/>
            </w:pPr>
          </w:p>
          <w:p w:rsidR="007B212D" w:rsidRDefault="007B212D" w:rsidP="00432BA8">
            <w:pPr>
              <w:jc w:val="both"/>
            </w:pPr>
          </w:p>
          <w:p w:rsidR="007B212D" w:rsidRDefault="007B212D" w:rsidP="00432BA8">
            <w:pPr>
              <w:jc w:val="both"/>
            </w:pPr>
          </w:p>
        </w:tc>
        <w:tc>
          <w:tcPr>
            <w:tcW w:w="4111" w:type="dxa"/>
          </w:tcPr>
          <w:p w:rsidR="00095162" w:rsidRPr="00305AB7" w:rsidRDefault="00FB3A55" w:rsidP="00095162">
            <w:pPr>
              <w:pStyle w:val="2"/>
              <w:jc w:val="left"/>
              <w:rPr>
                <w:b w:val="0"/>
                <w:sz w:val="20"/>
                <w:lang w:val="ru-RU" w:eastAsia="ru-RU"/>
              </w:rPr>
            </w:pPr>
            <w:r w:rsidRPr="00305AB7">
              <w:rPr>
                <w:b w:val="0"/>
                <w:sz w:val="20"/>
                <w:lang w:val="ru-RU" w:eastAsia="ru-RU"/>
              </w:rPr>
              <w:t xml:space="preserve">            </w:t>
            </w:r>
            <w:r w:rsidR="00095162" w:rsidRPr="00305AB7">
              <w:rPr>
                <w:b w:val="0"/>
                <w:sz w:val="20"/>
                <w:lang w:val="ru-RU" w:eastAsia="ru-RU"/>
              </w:rPr>
              <w:t>Приложение №2</w:t>
            </w:r>
          </w:p>
          <w:p w:rsidR="00095162" w:rsidRDefault="00095162" w:rsidP="00095162">
            <w:pPr>
              <w:rPr>
                <w:sz w:val="20"/>
                <w:szCs w:val="20"/>
              </w:rPr>
            </w:pPr>
            <w:r w:rsidRPr="00D058A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D058AE">
              <w:rPr>
                <w:sz w:val="20"/>
                <w:szCs w:val="20"/>
              </w:rPr>
              <w:t xml:space="preserve">постановлению </w:t>
            </w:r>
            <w:r>
              <w:rPr>
                <w:sz w:val="20"/>
                <w:szCs w:val="20"/>
              </w:rPr>
              <w:t xml:space="preserve">территориальной </w:t>
            </w:r>
            <w:r w:rsidRPr="00D058AE">
              <w:rPr>
                <w:sz w:val="20"/>
                <w:szCs w:val="20"/>
              </w:rPr>
              <w:t>избирательной</w:t>
            </w:r>
            <w:r>
              <w:rPr>
                <w:sz w:val="20"/>
                <w:szCs w:val="20"/>
              </w:rPr>
              <w:t xml:space="preserve"> № 2 Октябрьского округа города Липецка</w:t>
            </w:r>
          </w:p>
          <w:p w:rsidR="007B212D" w:rsidRPr="00D058AE" w:rsidRDefault="00095162" w:rsidP="00095162">
            <w:pPr>
              <w:rPr>
                <w:sz w:val="20"/>
                <w:szCs w:val="20"/>
              </w:rPr>
            </w:pPr>
            <w:r w:rsidRPr="00D058AE">
              <w:rPr>
                <w:sz w:val="20"/>
                <w:szCs w:val="20"/>
              </w:rPr>
              <w:t xml:space="preserve">от </w:t>
            </w:r>
            <w:r w:rsidR="004A4F5E">
              <w:rPr>
                <w:sz w:val="20"/>
                <w:szCs w:val="20"/>
              </w:rPr>
              <w:t>24</w:t>
            </w:r>
            <w:r w:rsidR="00AF6F85">
              <w:rPr>
                <w:sz w:val="20"/>
                <w:szCs w:val="20"/>
              </w:rPr>
              <w:t xml:space="preserve"> </w:t>
            </w:r>
            <w:r w:rsidR="004A4F5E">
              <w:rPr>
                <w:sz w:val="20"/>
                <w:szCs w:val="20"/>
              </w:rPr>
              <w:t>сентяб</w:t>
            </w:r>
            <w:r w:rsidR="00AF6F85">
              <w:rPr>
                <w:sz w:val="20"/>
                <w:szCs w:val="20"/>
              </w:rPr>
              <w:t>ря</w:t>
            </w:r>
            <w:r w:rsidRPr="00D058AE">
              <w:rPr>
                <w:sz w:val="20"/>
                <w:szCs w:val="20"/>
              </w:rPr>
              <w:t xml:space="preserve"> 20</w:t>
            </w:r>
            <w:r w:rsidR="004A4F5E">
              <w:rPr>
                <w:sz w:val="20"/>
                <w:szCs w:val="20"/>
              </w:rPr>
              <w:t>21</w:t>
            </w:r>
            <w:r w:rsidRPr="00D058AE">
              <w:rPr>
                <w:sz w:val="20"/>
                <w:szCs w:val="20"/>
              </w:rPr>
              <w:t xml:space="preserve"> года №</w:t>
            </w:r>
            <w:r w:rsidR="004A4F5E">
              <w:rPr>
                <w:sz w:val="20"/>
                <w:szCs w:val="20"/>
              </w:rPr>
              <w:t>29</w:t>
            </w:r>
            <w:r w:rsidR="00FB3A55">
              <w:rPr>
                <w:sz w:val="20"/>
                <w:szCs w:val="20"/>
              </w:rPr>
              <w:t>/</w:t>
            </w:r>
            <w:r w:rsidR="006F5CD5">
              <w:rPr>
                <w:sz w:val="20"/>
                <w:szCs w:val="20"/>
              </w:rPr>
              <w:t>211</w:t>
            </w:r>
          </w:p>
        </w:tc>
      </w:tr>
    </w:tbl>
    <w:p w:rsidR="007B212D" w:rsidRDefault="007B212D" w:rsidP="007B212D">
      <w:pPr>
        <w:jc w:val="both"/>
      </w:pPr>
    </w:p>
    <w:p w:rsidR="007B212D" w:rsidRDefault="007B212D" w:rsidP="007B212D">
      <w:pPr>
        <w:jc w:val="center"/>
        <w:rPr>
          <w:b/>
        </w:rPr>
      </w:pPr>
      <w:r>
        <w:rPr>
          <w:b/>
        </w:rPr>
        <w:t xml:space="preserve">СПИСОК </w:t>
      </w:r>
    </w:p>
    <w:p w:rsidR="007B212D" w:rsidRDefault="007B212D" w:rsidP="007B212D">
      <w:pPr>
        <w:jc w:val="center"/>
        <w:rPr>
          <w:b/>
          <w:bCs/>
        </w:rPr>
      </w:pPr>
      <w:r>
        <w:rPr>
          <w:b/>
        </w:rPr>
        <w:t xml:space="preserve">ДОКУМЕНТОВ ТЕРРИТОРИАЛЬНЫХ ИЗБИРАТЕЛЬНЫХ КОМИССИЙ ВРЕМЕННОГО СРОКА ХРАНЕНИЯ, </w:t>
      </w:r>
      <w:r>
        <w:rPr>
          <w:b/>
          <w:bCs/>
        </w:rPr>
        <w:t xml:space="preserve">СВЯЗАННЫХ С ПОДГОТОВКОЙ И ПРОВЕДЕНИЕМ ВЫБОРОВ ДЕПУТАТОВ ЛИПЕЦКОГО </w:t>
      </w:r>
      <w:r w:rsidR="00095162">
        <w:rPr>
          <w:b/>
          <w:bCs/>
        </w:rPr>
        <w:t>ГОРОДСКОГО</w:t>
      </w:r>
    </w:p>
    <w:p w:rsidR="007B212D" w:rsidRDefault="007B212D" w:rsidP="007B212D">
      <w:pPr>
        <w:jc w:val="center"/>
        <w:rPr>
          <w:b/>
          <w:bCs/>
        </w:rPr>
      </w:pPr>
      <w:r>
        <w:rPr>
          <w:b/>
          <w:bCs/>
        </w:rPr>
        <w:t xml:space="preserve">СОВЕТА ДЕПУТАТОВ </w:t>
      </w:r>
      <w:r w:rsidR="004A5DCD">
        <w:rPr>
          <w:b/>
          <w:bCs/>
        </w:rPr>
        <w:t>ШЕСТОГО</w:t>
      </w:r>
      <w:r>
        <w:rPr>
          <w:b/>
          <w:bCs/>
        </w:rPr>
        <w:t xml:space="preserve"> СОЗЫВА </w:t>
      </w:r>
    </w:p>
    <w:p w:rsidR="007B212D" w:rsidRDefault="007B212D" w:rsidP="007B212D">
      <w:pPr>
        <w:jc w:val="center"/>
        <w:rPr>
          <w:b/>
          <w:sz w:val="26"/>
        </w:rPr>
      </w:pPr>
      <w:r>
        <w:rPr>
          <w:b/>
        </w:rPr>
        <w:t>(</w:t>
      </w:r>
      <w:r>
        <w:rPr>
          <w:b/>
          <w:sz w:val="26"/>
        </w:rPr>
        <w:t>подлежат уничтожению в связи с утратой практической ценности</w:t>
      </w:r>
    </w:p>
    <w:p w:rsidR="007B212D" w:rsidRDefault="007B212D" w:rsidP="007B212D">
      <w:pPr>
        <w:jc w:val="center"/>
        <w:rPr>
          <w:b/>
          <w:sz w:val="26"/>
        </w:rPr>
      </w:pPr>
      <w:r>
        <w:rPr>
          <w:b/>
          <w:sz w:val="26"/>
        </w:rPr>
        <w:t xml:space="preserve"> и истечением установленных сроков хранения)</w:t>
      </w:r>
    </w:p>
    <w:p w:rsidR="007B212D" w:rsidRDefault="007B212D" w:rsidP="007B212D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47"/>
      </w:tblGrid>
      <w:tr w:rsidR="007B212D" w:rsidTr="00432BA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212D" w:rsidRDefault="007B212D" w:rsidP="00432BA8">
            <w:pPr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№ </w:t>
            </w:r>
            <w:r w:rsidRPr="000A0993">
              <w:rPr>
                <w:sz w:val="25"/>
              </w:rPr>
              <w:t>п/п</w:t>
            </w:r>
          </w:p>
        </w:tc>
        <w:tc>
          <w:tcPr>
            <w:tcW w:w="8647" w:type="dxa"/>
            <w:tcBorders>
              <w:left w:val="nil"/>
            </w:tcBorders>
          </w:tcPr>
          <w:p w:rsidR="007B212D" w:rsidRPr="00305AB7" w:rsidRDefault="007B212D" w:rsidP="00432BA8">
            <w:pPr>
              <w:pStyle w:val="2"/>
              <w:spacing w:before="120"/>
              <w:jc w:val="center"/>
              <w:rPr>
                <w:sz w:val="25"/>
                <w:lang w:val="ru-RU" w:eastAsia="ru-RU"/>
              </w:rPr>
            </w:pPr>
            <w:r w:rsidRPr="00305AB7">
              <w:rPr>
                <w:sz w:val="25"/>
                <w:lang w:val="ru-RU" w:eastAsia="ru-RU"/>
              </w:rPr>
              <w:t>Наименование</w:t>
            </w:r>
          </w:p>
        </w:tc>
      </w:tr>
      <w:tr w:rsidR="007B212D" w:rsidTr="00432BA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212D" w:rsidRDefault="0042296E" w:rsidP="002F7DC2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647" w:type="dxa"/>
            <w:tcBorders>
              <w:left w:val="nil"/>
            </w:tcBorders>
          </w:tcPr>
          <w:p w:rsidR="007B212D" w:rsidRPr="009136D6" w:rsidRDefault="007B212D" w:rsidP="00432BA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136D6">
              <w:rPr>
                <w:sz w:val="28"/>
                <w:szCs w:val="28"/>
              </w:rPr>
              <w:t>Опечатанные избирательные бюллетени</w:t>
            </w:r>
          </w:p>
        </w:tc>
      </w:tr>
      <w:tr w:rsidR="007B212D" w:rsidTr="00432BA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212D" w:rsidRDefault="00095162" w:rsidP="002F7DC2">
            <w:pPr>
              <w:spacing w:before="120" w:after="120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647" w:type="dxa"/>
            <w:tcBorders>
              <w:left w:val="nil"/>
            </w:tcBorders>
          </w:tcPr>
          <w:p w:rsidR="007B212D" w:rsidRPr="009136D6" w:rsidRDefault="007B212D" w:rsidP="00095162">
            <w:pPr>
              <w:pStyle w:val="14-15"/>
              <w:spacing w:before="120" w:after="12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9136D6">
              <w:rPr>
                <w:szCs w:val="28"/>
              </w:rPr>
              <w:t xml:space="preserve">Списки избирателей </w:t>
            </w:r>
          </w:p>
        </w:tc>
      </w:tr>
      <w:tr w:rsidR="007B212D" w:rsidTr="00432BA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212D" w:rsidRDefault="00095162" w:rsidP="002F7DC2">
            <w:pPr>
              <w:spacing w:before="120" w:after="120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647" w:type="dxa"/>
            <w:tcBorders>
              <w:left w:val="nil"/>
            </w:tcBorders>
          </w:tcPr>
          <w:p w:rsidR="007B212D" w:rsidRPr="009136D6" w:rsidRDefault="00095162" w:rsidP="00432BA8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 (обращения) избирателей о предоставлении возможности проголосовать досрочно</w:t>
            </w:r>
          </w:p>
        </w:tc>
      </w:tr>
      <w:tr w:rsidR="00095162" w:rsidTr="00432BA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95162" w:rsidRDefault="00095162" w:rsidP="002F7DC2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647" w:type="dxa"/>
            <w:tcBorders>
              <w:left w:val="nil"/>
            </w:tcBorders>
          </w:tcPr>
          <w:p w:rsidR="00095162" w:rsidRPr="009136D6" w:rsidRDefault="00095162" w:rsidP="00432BA8">
            <w:pPr>
              <w:pStyle w:val="14-15"/>
              <w:spacing w:before="120" w:after="12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Конверты для бюллетеней, используемых при досрочном голосовании</w:t>
            </w:r>
          </w:p>
        </w:tc>
      </w:tr>
      <w:tr w:rsidR="007B212D" w:rsidTr="00432BA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212D" w:rsidRDefault="00095162" w:rsidP="002F7DC2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647" w:type="dxa"/>
            <w:tcBorders>
              <w:left w:val="nil"/>
            </w:tcBorders>
          </w:tcPr>
          <w:p w:rsidR="007B212D" w:rsidRPr="009136D6" w:rsidRDefault="007B212D" w:rsidP="00432BA8">
            <w:pPr>
              <w:pStyle w:val="14-15"/>
              <w:spacing w:before="120" w:after="12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9136D6">
              <w:rPr>
                <w:szCs w:val="28"/>
              </w:rPr>
              <w:t>Заявления избирателей о предоста</w:t>
            </w:r>
            <w:r w:rsidRPr="009136D6">
              <w:rPr>
                <w:szCs w:val="28"/>
              </w:rPr>
              <w:t>в</w:t>
            </w:r>
            <w:r w:rsidRPr="009136D6">
              <w:rPr>
                <w:szCs w:val="28"/>
              </w:rPr>
              <w:t>лении возможности проголосовать вне помещения для г</w:t>
            </w:r>
            <w:r w:rsidRPr="009136D6">
              <w:rPr>
                <w:szCs w:val="28"/>
              </w:rPr>
              <w:t>о</w:t>
            </w:r>
            <w:r w:rsidRPr="009136D6">
              <w:rPr>
                <w:szCs w:val="28"/>
              </w:rPr>
              <w:t>лосования</w:t>
            </w:r>
          </w:p>
        </w:tc>
      </w:tr>
    </w:tbl>
    <w:p w:rsidR="007B212D" w:rsidRDefault="007B212D" w:rsidP="007B212D">
      <w:pPr>
        <w:pStyle w:val="3"/>
      </w:pPr>
    </w:p>
    <w:p w:rsidR="000E1EEB" w:rsidRPr="000E1EEB" w:rsidRDefault="000E1EEB" w:rsidP="000E1EEB"/>
    <w:p w:rsidR="007B212D" w:rsidRPr="00A722AF" w:rsidRDefault="007B212D" w:rsidP="007B212D"/>
    <w:p w:rsidR="00932A4A" w:rsidRPr="00932A4A" w:rsidRDefault="00932A4A" w:rsidP="00932A4A">
      <w:pPr>
        <w:pStyle w:val="ad"/>
        <w:rPr>
          <w:b/>
          <w:sz w:val="26"/>
          <w:szCs w:val="28"/>
          <w:lang w:val="x-none" w:eastAsia="x-none"/>
        </w:rPr>
      </w:pPr>
      <w:r w:rsidRPr="00932A4A">
        <w:rPr>
          <w:b/>
          <w:sz w:val="26"/>
          <w:szCs w:val="28"/>
          <w:lang w:val="x-none" w:eastAsia="x-none"/>
        </w:rPr>
        <w:t xml:space="preserve">СЕКРЕТАРЬ ТЕРРИТОРИАЛЬНОЙ </w:t>
      </w:r>
    </w:p>
    <w:p w:rsidR="007B212D" w:rsidRDefault="00932A4A" w:rsidP="00932A4A">
      <w:pPr>
        <w:pStyle w:val="ad"/>
        <w:ind w:right="0"/>
      </w:pPr>
      <w:r w:rsidRPr="00932A4A">
        <w:rPr>
          <w:b/>
          <w:sz w:val="26"/>
          <w:szCs w:val="28"/>
          <w:lang w:val="x-none" w:eastAsia="x-none"/>
        </w:rPr>
        <w:t xml:space="preserve">ИЗБИРАТЕЛЬНОЙ КОМИССИИ </w:t>
      </w:r>
      <w:r w:rsidRPr="00932A4A">
        <w:rPr>
          <w:b/>
          <w:sz w:val="26"/>
          <w:szCs w:val="28"/>
          <w:lang w:val="x-none" w:eastAsia="x-none"/>
        </w:rPr>
        <w:tab/>
      </w:r>
      <w:r w:rsidRPr="00932A4A">
        <w:rPr>
          <w:b/>
          <w:sz w:val="26"/>
          <w:szCs w:val="28"/>
          <w:lang w:val="x-none" w:eastAsia="x-none"/>
        </w:rPr>
        <w:tab/>
      </w:r>
      <w:r w:rsidRPr="00932A4A">
        <w:rPr>
          <w:b/>
          <w:sz w:val="26"/>
          <w:szCs w:val="28"/>
          <w:lang w:val="x-none" w:eastAsia="x-none"/>
        </w:rPr>
        <w:tab/>
      </w:r>
      <w:r w:rsidRPr="00932A4A">
        <w:rPr>
          <w:b/>
          <w:sz w:val="26"/>
          <w:szCs w:val="28"/>
          <w:lang w:val="x-none" w:eastAsia="x-none"/>
        </w:rPr>
        <w:tab/>
        <w:t xml:space="preserve">           А.С. КАКУНИНА</w:t>
      </w:r>
    </w:p>
    <w:sectPr w:rsidR="007B212D" w:rsidSect="00A636B8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FF" w:rsidRDefault="004331FF">
      <w:r>
        <w:separator/>
      </w:r>
    </w:p>
  </w:endnote>
  <w:endnote w:type="continuationSeparator" w:id="0">
    <w:p w:rsidR="004331FF" w:rsidRDefault="0043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FF" w:rsidRDefault="004331FF">
      <w:r>
        <w:separator/>
      </w:r>
    </w:p>
  </w:footnote>
  <w:footnote w:type="continuationSeparator" w:id="0">
    <w:p w:rsidR="004331FF" w:rsidRDefault="0043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AA" w:rsidRDefault="006272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72AA" w:rsidRDefault="006272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B8" w:rsidRDefault="00A636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C2DAE">
      <w:rPr>
        <w:noProof/>
      </w:rPr>
      <w:t>4</w:t>
    </w:r>
    <w:r>
      <w:fldChar w:fldCharType="end"/>
    </w:r>
  </w:p>
  <w:p w:rsidR="00A636B8" w:rsidRDefault="00A636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B8" w:rsidRDefault="00A636B8">
    <w:pPr>
      <w:pStyle w:val="a7"/>
      <w:jc w:val="center"/>
    </w:pPr>
  </w:p>
  <w:p w:rsidR="00A636B8" w:rsidRDefault="00A636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8E3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CA4AFC"/>
    <w:multiLevelType w:val="hybridMultilevel"/>
    <w:tmpl w:val="F9CEDCE4"/>
    <w:lvl w:ilvl="0" w:tplc="9580D4DC">
      <w:start w:val="1"/>
      <w:numFmt w:val="decimal"/>
      <w:lvlText w:val="%1"/>
      <w:lvlJc w:val="left"/>
      <w:pPr>
        <w:tabs>
          <w:tab w:val="num" w:pos="394"/>
        </w:tabs>
        <w:ind w:left="34" w:firstLine="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E"/>
    <w:rsid w:val="000064A8"/>
    <w:rsid w:val="0000773B"/>
    <w:rsid w:val="00076352"/>
    <w:rsid w:val="00095162"/>
    <w:rsid w:val="000A0993"/>
    <w:rsid w:val="000E1EEB"/>
    <w:rsid w:val="000F27BF"/>
    <w:rsid w:val="0012665D"/>
    <w:rsid w:val="00126790"/>
    <w:rsid w:val="001337CB"/>
    <w:rsid w:val="00173733"/>
    <w:rsid w:val="00191277"/>
    <w:rsid w:val="001C2DAE"/>
    <w:rsid w:val="001F787E"/>
    <w:rsid w:val="00201229"/>
    <w:rsid w:val="00280D94"/>
    <w:rsid w:val="002A00BA"/>
    <w:rsid w:val="002C79BA"/>
    <w:rsid w:val="002F6271"/>
    <w:rsid w:val="002F7DC2"/>
    <w:rsid w:val="00305AB7"/>
    <w:rsid w:val="003353A9"/>
    <w:rsid w:val="003E47DC"/>
    <w:rsid w:val="003E6071"/>
    <w:rsid w:val="0042296E"/>
    <w:rsid w:val="00432BA8"/>
    <w:rsid w:val="004331FF"/>
    <w:rsid w:val="00452D05"/>
    <w:rsid w:val="0048783E"/>
    <w:rsid w:val="00487D29"/>
    <w:rsid w:val="004A4F5E"/>
    <w:rsid w:val="004A5DCD"/>
    <w:rsid w:val="004B4066"/>
    <w:rsid w:val="004C7632"/>
    <w:rsid w:val="004F76EB"/>
    <w:rsid w:val="00511994"/>
    <w:rsid w:val="005C21A7"/>
    <w:rsid w:val="005C3870"/>
    <w:rsid w:val="005C5F0E"/>
    <w:rsid w:val="005E2EA3"/>
    <w:rsid w:val="0060329C"/>
    <w:rsid w:val="006272AA"/>
    <w:rsid w:val="006F5CD5"/>
    <w:rsid w:val="00756D35"/>
    <w:rsid w:val="007A35CE"/>
    <w:rsid w:val="007B212D"/>
    <w:rsid w:val="007B43AC"/>
    <w:rsid w:val="008341DA"/>
    <w:rsid w:val="00834DA8"/>
    <w:rsid w:val="00881524"/>
    <w:rsid w:val="00893A99"/>
    <w:rsid w:val="00893F16"/>
    <w:rsid w:val="00895CE6"/>
    <w:rsid w:val="008C0E08"/>
    <w:rsid w:val="008E17FA"/>
    <w:rsid w:val="008F39F8"/>
    <w:rsid w:val="009136D6"/>
    <w:rsid w:val="00932A4A"/>
    <w:rsid w:val="009705C3"/>
    <w:rsid w:val="009A3852"/>
    <w:rsid w:val="009C7800"/>
    <w:rsid w:val="00A561F3"/>
    <w:rsid w:val="00A636B8"/>
    <w:rsid w:val="00A722AF"/>
    <w:rsid w:val="00A738AA"/>
    <w:rsid w:val="00AB1230"/>
    <w:rsid w:val="00AB6000"/>
    <w:rsid w:val="00AE25FE"/>
    <w:rsid w:val="00AF6F85"/>
    <w:rsid w:val="00AF7FC7"/>
    <w:rsid w:val="00B36AC6"/>
    <w:rsid w:val="00BA09B4"/>
    <w:rsid w:val="00BB01D8"/>
    <w:rsid w:val="00BB47CB"/>
    <w:rsid w:val="00BB74DD"/>
    <w:rsid w:val="00C00818"/>
    <w:rsid w:val="00C11234"/>
    <w:rsid w:val="00C224CC"/>
    <w:rsid w:val="00CF64B7"/>
    <w:rsid w:val="00DA56A3"/>
    <w:rsid w:val="00DC1A53"/>
    <w:rsid w:val="00DE052C"/>
    <w:rsid w:val="00E227AA"/>
    <w:rsid w:val="00ED392B"/>
    <w:rsid w:val="00F16D00"/>
    <w:rsid w:val="00F22D3D"/>
    <w:rsid w:val="00F764A1"/>
    <w:rsid w:val="00FA2D6F"/>
    <w:rsid w:val="00FB3A55"/>
    <w:rsid w:val="00FB6C5F"/>
    <w:rsid w:val="00FD5C7D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B162-7D86-4946-8446-5B2CEEE2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2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  <w:szCs w:val="20"/>
      <w:lang w:val="x-none" w:eastAsia="x-none"/>
    </w:rPr>
  </w:style>
  <w:style w:type="paragraph" w:styleId="a5">
    <w:name w:val="Subtitle"/>
    <w:basedOn w:val="a"/>
    <w:link w:val="a6"/>
    <w:qFormat/>
    <w:pPr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semiHidden/>
  </w:style>
  <w:style w:type="paragraph" w:styleId="aa">
    <w:name w:val="Body Text"/>
    <w:basedOn w:val="a"/>
    <w:link w:val="ab"/>
    <w:rPr>
      <w:sz w:val="28"/>
      <w:szCs w:val="20"/>
      <w:lang w:val="x-none" w:eastAsia="x-none"/>
    </w:rPr>
  </w:style>
  <w:style w:type="paragraph" w:customStyle="1" w:styleId="14-15">
    <w:name w:val="14-15"/>
    <w:basedOn w:val="a"/>
    <w:pPr>
      <w:spacing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  <w:style w:type="paragraph" w:styleId="21">
    <w:name w:val="Body Text Indent 2"/>
    <w:basedOn w:val="a"/>
    <w:link w:val="22"/>
    <w:pPr>
      <w:spacing w:line="360" w:lineRule="auto"/>
      <w:ind w:firstLine="708"/>
      <w:jc w:val="both"/>
    </w:pPr>
    <w:rPr>
      <w:rFonts w:ascii="Times New Roman CYR" w:hAnsi="Times New Roman CYR"/>
      <w:sz w:val="26"/>
      <w:lang w:val="x-none" w:eastAsia="x-none"/>
    </w:rPr>
  </w:style>
  <w:style w:type="paragraph" w:styleId="31">
    <w:name w:val="Body Text 3"/>
    <w:basedOn w:val="a"/>
    <w:link w:val="32"/>
    <w:pPr>
      <w:spacing w:line="360" w:lineRule="auto"/>
      <w:jc w:val="center"/>
    </w:pPr>
    <w:rPr>
      <w:rFonts w:ascii="Times New Roman CYR" w:hAnsi="Times New Roman CYR"/>
      <w:b/>
      <w:bCs/>
      <w:sz w:val="26"/>
      <w:lang w:val="x-none" w:eastAsia="x-none"/>
    </w:r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styleId="ad">
    <w:name w:val="List Bullet"/>
    <w:basedOn w:val="a"/>
    <w:autoRedefine/>
    <w:semiHidden/>
    <w:pPr>
      <w:spacing w:line="360" w:lineRule="auto"/>
      <w:ind w:right="-93"/>
      <w:jc w:val="both"/>
    </w:pPr>
    <w:rPr>
      <w:sz w:val="28"/>
    </w:rPr>
  </w:style>
  <w:style w:type="paragraph" w:styleId="23">
    <w:name w:val="Body Text 2"/>
    <w:basedOn w:val="a"/>
    <w:semiHidden/>
    <w:pPr>
      <w:spacing w:line="360" w:lineRule="auto"/>
      <w:ind w:right="-196"/>
      <w:jc w:val="both"/>
    </w:pPr>
    <w:rPr>
      <w:rFonts w:ascii="Times New Roman CYR" w:hAnsi="Times New Roman CYR"/>
      <w:sz w:val="28"/>
    </w:rPr>
  </w:style>
  <w:style w:type="character" w:customStyle="1" w:styleId="10">
    <w:name w:val="Заголовок 1 Знак"/>
    <w:link w:val="1"/>
    <w:rsid w:val="00AF7FC7"/>
    <w:rPr>
      <w:b/>
      <w:sz w:val="24"/>
    </w:rPr>
  </w:style>
  <w:style w:type="character" w:customStyle="1" w:styleId="20">
    <w:name w:val="Заголовок 2 Знак"/>
    <w:link w:val="2"/>
    <w:rsid w:val="00AF7FC7"/>
    <w:rPr>
      <w:b/>
      <w:sz w:val="22"/>
    </w:rPr>
  </w:style>
  <w:style w:type="character" w:customStyle="1" w:styleId="30">
    <w:name w:val="Заголовок 3 Знак"/>
    <w:link w:val="3"/>
    <w:rsid w:val="00AF7FC7"/>
    <w:rPr>
      <w:b/>
      <w:sz w:val="26"/>
      <w:szCs w:val="28"/>
    </w:rPr>
  </w:style>
  <w:style w:type="character" w:customStyle="1" w:styleId="50">
    <w:name w:val="Заголовок 5 Знак"/>
    <w:link w:val="5"/>
    <w:rsid w:val="00AF7FC7"/>
    <w:rPr>
      <w:sz w:val="24"/>
    </w:rPr>
  </w:style>
  <w:style w:type="character" w:customStyle="1" w:styleId="a4">
    <w:name w:val="Название Знак"/>
    <w:link w:val="a3"/>
    <w:rsid w:val="00AF7FC7"/>
    <w:rPr>
      <w:b/>
      <w:sz w:val="28"/>
    </w:rPr>
  </w:style>
  <w:style w:type="character" w:customStyle="1" w:styleId="a6">
    <w:name w:val="Подзаголовок Знак"/>
    <w:link w:val="a5"/>
    <w:rsid w:val="00AF7FC7"/>
    <w:rPr>
      <w:rFonts w:ascii="Times New Roman CYR" w:hAnsi="Times New Roman CYR"/>
      <w:b/>
      <w:sz w:val="28"/>
    </w:rPr>
  </w:style>
  <w:style w:type="character" w:customStyle="1" w:styleId="a8">
    <w:name w:val="Верхний колонтитул Знак"/>
    <w:link w:val="a7"/>
    <w:uiPriority w:val="99"/>
    <w:rsid w:val="00AF7FC7"/>
    <w:rPr>
      <w:sz w:val="24"/>
      <w:szCs w:val="24"/>
    </w:rPr>
  </w:style>
  <w:style w:type="character" w:customStyle="1" w:styleId="ab">
    <w:name w:val="Основной текст Знак"/>
    <w:link w:val="aa"/>
    <w:rsid w:val="00AF7FC7"/>
    <w:rPr>
      <w:sz w:val="28"/>
    </w:rPr>
  </w:style>
  <w:style w:type="character" w:customStyle="1" w:styleId="22">
    <w:name w:val="Основной текст с отступом 2 Знак"/>
    <w:link w:val="21"/>
    <w:rsid w:val="00AF7FC7"/>
    <w:rPr>
      <w:rFonts w:ascii="Times New Roman CYR" w:hAnsi="Times New Roman CYR"/>
      <w:sz w:val="26"/>
      <w:szCs w:val="24"/>
    </w:rPr>
  </w:style>
  <w:style w:type="character" w:customStyle="1" w:styleId="32">
    <w:name w:val="Основной текст 3 Знак"/>
    <w:link w:val="31"/>
    <w:rsid w:val="00AF7FC7"/>
    <w:rPr>
      <w:rFonts w:ascii="Times New Roman CYR" w:hAnsi="Times New Roman CYR"/>
      <w:b/>
      <w:bCs/>
      <w:sz w:val="26"/>
      <w:szCs w:val="24"/>
    </w:rPr>
  </w:style>
  <w:style w:type="paragraph" w:styleId="ae">
    <w:name w:val="caption"/>
    <w:basedOn w:val="a"/>
    <w:next w:val="a"/>
    <w:qFormat/>
    <w:rsid w:val="009705C3"/>
    <w:rPr>
      <w:szCs w:val="20"/>
    </w:rPr>
  </w:style>
  <w:style w:type="paragraph" w:customStyle="1" w:styleId="ConsPlusNonformat">
    <w:name w:val="ConsPlusNonformat"/>
    <w:rsid w:val="004F76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FB3A55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FB3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3F5D-7D8B-414C-A05B-0D74CE7B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RUSSIA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subject/>
  <dc:creator>Margarita</dc:creator>
  <cp:keywords/>
  <dc:description/>
  <cp:lastModifiedBy>User</cp:lastModifiedBy>
  <cp:revision>3</cp:revision>
  <cp:lastPrinted>2016-12-07T07:08:00Z</cp:lastPrinted>
  <dcterms:created xsi:type="dcterms:W3CDTF">2021-11-19T11:11:00Z</dcterms:created>
  <dcterms:modified xsi:type="dcterms:W3CDTF">2021-11-19T11:11:00Z</dcterms:modified>
</cp:coreProperties>
</file>